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A8" w:rsidRPr="00626327" w:rsidRDefault="00FD56A8" w:rsidP="00FD56A8">
      <w:pPr>
        <w:spacing w:line="360" w:lineRule="auto"/>
        <w:ind w:firstLineChars="50" w:firstLine="151"/>
        <w:jc w:val="center"/>
        <w:rPr>
          <w:rFonts w:ascii="宋体" w:hAnsi="宋体" w:hint="eastAsia"/>
          <w:sz w:val="24"/>
          <w:szCs w:val="24"/>
        </w:rPr>
      </w:pPr>
      <w:r w:rsidRPr="00FD56A8">
        <w:rPr>
          <w:rFonts w:ascii="宋体" w:hAnsi="宋体"/>
          <w:b/>
          <w:sz w:val="30"/>
          <w:szCs w:val="30"/>
        </w:rPr>
        <w:t>春日花語</w:t>
      </w:r>
      <w:r w:rsidRPr="00895AB8">
        <w:rPr>
          <w:rFonts w:ascii="宋体" w:hAnsi="宋体"/>
          <w:sz w:val="24"/>
          <w:szCs w:val="24"/>
        </w:rPr>
        <w:br/>
      </w:r>
      <w:r>
        <w:rPr>
          <w:rFonts w:ascii="宋体" w:hAnsi="宋体" w:hint="eastAsia"/>
          <w:sz w:val="24"/>
          <w:szCs w:val="24"/>
        </w:rPr>
        <w:t xml:space="preserve">     </w:t>
      </w:r>
      <w:r w:rsidRPr="00FD56A8">
        <w:rPr>
          <w:rFonts w:ascii="宋体" w:hAnsi="宋体" w:hint="eastAsia"/>
          <w:b/>
          <w:sz w:val="24"/>
          <w:szCs w:val="24"/>
        </w:rPr>
        <w:t>张地木</w:t>
      </w:r>
      <w:r w:rsidRPr="00FD56A8">
        <w:rPr>
          <w:rFonts w:ascii="宋体" w:hAnsi="宋体"/>
          <w:b/>
          <w:sz w:val="24"/>
          <w:szCs w:val="24"/>
        </w:rPr>
        <w:t>41202255</w:t>
      </w:r>
      <w:r w:rsidRPr="00FD56A8">
        <w:rPr>
          <w:rFonts w:ascii="宋体" w:hAnsi="宋体" w:hint="eastAsia"/>
          <w:b/>
          <w:sz w:val="24"/>
          <w:szCs w:val="24"/>
        </w:rPr>
        <w:t xml:space="preserve"> </w:t>
      </w:r>
      <w:r w:rsidRPr="00626327">
        <w:rPr>
          <w:rFonts w:ascii="宋体" w:hAnsi="宋体"/>
          <w:sz w:val="24"/>
          <w:szCs w:val="24"/>
        </w:rPr>
        <w:br/>
        <w:t>萬紫千紅</w:t>
      </w:r>
      <w:proofErr w:type="gramStart"/>
      <w:r w:rsidRPr="00626327">
        <w:rPr>
          <w:rFonts w:ascii="宋体" w:hAnsi="宋体"/>
          <w:sz w:val="24"/>
          <w:szCs w:val="24"/>
        </w:rPr>
        <w:t>徑</w:t>
      </w:r>
      <w:proofErr w:type="gramEnd"/>
      <w:r w:rsidRPr="00626327">
        <w:rPr>
          <w:rFonts w:ascii="宋体" w:hAnsi="宋体"/>
          <w:sz w:val="24"/>
          <w:szCs w:val="24"/>
        </w:rPr>
        <w:t>自開，</w:t>
      </w:r>
      <w:proofErr w:type="gramStart"/>
      <w:r w:rsidRPr="00626327">
        <w:rPr>
          <w:rFonts w:ascii="宋体" w:hAnsi="宋体"/>
          <w:sz w:val="24"/>
          <w:szCs w:val="24"/>
        </w:rPr>
        <w:t>惱</w:t>
      </w:r>
      <w:proofErr w:type="gramEnd"/>
      <w:r w:rsidRPr="00626327">
        <w:rPr>
          <w:rFonts w:ascii="宋体" w:hAnsi="宋体"/>
          <w:sz w:val="24"/>
          <w:szCs w:val="24"/>
        </w:rPr>
        <w:t>人卻是不堪摘。</w:t>
      </w:r>
      <w:r w:rsidRPr="00626327">
        <w:rPr>
          <w:rFonts w:ascii="宋体" w:hAnsi="宋体"/>
          <w:sz w:val="24"/>
          <w:szCs w:val="24"/>
        </w:rPr>
        <w:br/>
        <w:t>別</w:t>
      </w:r>
      <w:proofErr w:type="gramStart"/>
      <w:r w:rsidRPr="00626327">
        <w:rPr>
          <w:rFonts w:ascii="宋体" w:hAnsi="宋体"/>
          <w:sz w:val="24"/>
          <w:szCs w:val="24"/>
        </w:rPr>
        <w:t>言今日</w:t>
      </w:r>
      <w:proofErr w:type="gramEnd"/>
      <w:r w:rsidRPr="00626327">
        <w:rPr>
          <w:rFonts w:ascii="宋体" w:hAnsi="宋体"/>
          <w:sz w:val="24"/>
          <w:szCs w:val="24"/>
        </w:rPr>
        <w:t>花獨好，惟願明朝莫前</w:t>
      </w:r>
      <w:proofErr w:type="gramStart"/>
      <w:r w:rsidRPr="00626327">
        <w:rPr>
          <w:rFonts w:ascii="宋体" w:hAnsi="宋体"/>
          <w:sz w:val="24"/>
          <w:szCs w:val="24"/>
        </w:rPr>
        <w:t>來</w:t>
      </w:r>
      <w:proofErr w:type="gramEnd"/>
      <w:r w:rsidRPr="00626327">
        <w:rPr>
          <w:rFonts w:ascii="宋体" w:hAnsi="宋体"/>
          <w:sz w:val="24"/>
          <w:szCs w:val="24"/>
        </w:rPr>
        <w:t>。</w:t>
      </w:r>
    </w:p>
    <w:p w:rsidR="00FD56A8" w:rsidRDefault="00FD56A8" w:rsidP="00FD56A8">
      <w:pPr>
        <w:widowControl/>
        <w:spacing w:line="360" w:lineRule="auto"/>
        <w:jc w:val="center"/>
        <w:rPr>
          <w:rFonts w:ascii="宋体" w:hAnsi="宋体" w:cs="宋体" w:hint="eastAsia"/>
          <w:b/>
          <w:kern w:val="0"/>
          <w:sz w:val="30"/>
          <w:szCs w:val="30"/>
        </w:rPr>
      </w:pPr>
    </w:p>
    <w:p w:rsidR="00FD56A8" w:rsidRPr="00FD56A8" w:rsidRDefault="00FD56A8" w:rsidP="00FD56A8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0"/>
          <w:szCs w:val="30"/>
        </w:rPr>
      </w:pPr>
      <w:bookmarkStart w:id="0" w:name="_GoBack"/>
      <w:bookmarkEnd w:id="0"/>
      <w:r w:rsidRPr="00FD56A8">
        <w:rPr>
          <w:rFonts w:ascii="宋体" w:hAnsi="宋体" w:cs="宋体"/>
          <w:b/>
          <w:kern w:val="0"/>
          <w:sz w:val="30"/>
          <w:szCs w:val="30"/>
        </w:rPr>
        <w:t>山居问水</w:t>
      </w:r>
    </w:p>
    <w:p w:rsidR="00FD56A8" w:rsidRPr="00626327" w:rsidRDefault="00FD56A8" w:rsidP="00FD56A8">
      <w:pPr>
        <w:widowControl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 w:rsidRPr="00626327">
        <w:rPr>
          <w:rFonts w:ascii="宋体" w:hAnsi="宋体" w:cs="宋体"/>
          <w:kern w:val="0"/>
          <w:sz w:val="24"/>
          <w:szCs w:val="24"/>
        </w:rPr>
        <w:t>灵山秀</w:t>
      </w:r>
      <w:proofErr w:type="gramStart"/>
      <w:r w:rsidRPr="00626327">
        <w:rPr>
          <w:rFonts w:ascii="宋体" w:hAnsi="宋体" w:cs="宋体"/>
          <w:kern w:val="0"/>
          <w:sz w:val="24"/>
          <w:szCs w:val="24"/>
        </w:rPr>
        <w:t>水隐归踪</w:t>
      </w:r>
      <w:proofErr w:type="gramEnd"/>
      <w:r w:rsidRPr="00626327">
        <w:rPr>
          <w:rFonts w:ascii="宋体" w:hAnsi="宋体" w:cs="宋体"/>
          <w:kern w:val="0"/>
          <w:sz w:val="24"/>
          <w:szCs w:val="24"/>
        </w:rPr>
        <w:t>，不问江湖铸剑锋。</w:t>
      </w:r>
    </w:p>
    <w:p w:rsidR="00FD56A8" w:rsidRPr="00626327" w:rsidRDefault="00FD56A8" w:rsidP="00FD56A8">
      <w:pPr>
        <w:widowControl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 w:rsidRPr="00626327">
        <w:rPr>
          <w:rFonts w:ascii="宋体" w:hAnsi="宋体" w:cs="宋体"/>
          <w:kern w:val="0"/>
          <w:sz w:val="24"/>
          <w:szCs w:val="24"/>
        </w:rPr>
        <w:t>独揽此身君子意。一壶温酒向长东。</w:t>
      </w:r>
    </w:p>
    <w:p w:rsidR="007D7E51" w:rsidRPr="00FD56A8" w:rsidRDefault="007D7E51"/>
    <w:sectPr w:rsidR="007D7E51" w:rsidRPr="00FD5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0F" w:rsidRDefault="00B4360F" w:rsidP="00FD56A8">
      <w:r>
        <w:separator/>
      </w:r>
    </w:p>
  </w:endnote>
  <w:endnote w:type="continuationSeparator" w:id="0">
    <w:p w:rsidR="00B4360F" w:rsidRDefault="00B4360F" w:rsidP="00FD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0F" w:rsidRDefault="00B4360F" w:rsidP="00FD56A8">
      <w:r>
        <w:separator/>
      </w:r>
    </w:p>
  </w:footnote>
  <w:footnote w:type="continuationSeparator" w:id="0">
    <w:p w:rsidR="00B4360F" w:rsidRDefault="00B4360F" w:rsidP="00FD5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2C"/>
    <w:rsid w:val="007D7E51"/>
    <w:rsid w:val="00B4360F"/>
    <w:rsid w:val="00FD56A8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6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6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WLXYs-</dc:creator>
  <cp:keywords/>
  <dc:description/>
  <cp:lastModifiedBy>WLXYs-</cp:lastModifiedBy>
  <cp:revision>2</cp:revision>
  <dcterms:created xsi:type="dcterms:W3CDTF">2013-09-18T02:45:00Z</dcterms:created>
  <dcterms:modified xsi:type="dcterms:W3CDTF">2013-09-18T02:46:00Z</dcterms:modified>
</cp:coreProperties>
</file>